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30" w:rsidRDefault="000764C9">
      <w:pPr>
        <w:rPr>
          <w:rFonts w:ascii="Arial Black" w:hAnsi="Arial Black"/>
          <w:b/>
          <w:sz w:val="44"/>
          <w:szCs w:val="44"/>
        </w:rPr>
      </w:pPr>
      <w:r w:rsidRPr="000764C9">
        <w:rPr>
          <w:rFonts w:ascii="Arial Black" w:hAnsi="Arial Black"/>
          <w:b/>
          <w:sz w:val="44"/>
          <w:szCs w:val="44"/>
        </w:rPr>
        <w:t>SALERNONOTIZIE</w:t>
      </w:r>
    </w:p>
    <w:p w:rsidR="000764C9" w:rsidRPr="000764C9" w:rsidRDefault="000764C9" w:rsidP="000764C9">
      <w:pPr>
        <w:shd w:val="clear" w:color="auto" w:fill="FFFFFF"/>
        <w:spacing w:before="150" w:after="150" w:line="240" w:lineRule="auto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333333"/>
          <w:spacing w:val="-15"/>
          <w:kern w:val="36"/>
          <w:sz w:val="45"/>
          <w:szCs w:val="45"/>
          <w:lang w:eastAsia="it-IT"/>
        </w:rPr>
      </w:pPr>
      <w:r w:rsidRPr="000764C9">
        <w:rPr>
          <w:rFonts w:ascii="Lucida Sans Unicode" w:eastAsia="Times New Roman" w:hAnsi="Lucida Sans Unicode" w:cs="Lucida Sans Unicode"/>
          <w:b/>
          <w:bCs/>
          <w:color w:val="333333"/>
          <w:spacing w:val="-15"/>
          <w:kern w:val="36"/>
          <w:sz w:val="45"/>
          <w:szCs w:val="45"/>
          <w:lang w:eastAsia="it-IT"/>
        </w:rPr>
        <w:t xml:space="preserve">Salerno: Ordine Ingegneri, si parla di </w:t>
      </w:r>
      <w:r>
        <w:rPr>
          <w:rFonts w:ascii="Lucida Sans Unicode" w:eastAsia="Times New Roman" w:hAnsi="Lucida Sans Unicode" w:cs="Lucida Sans Unicode"/>
          <w:b/>
          <w:bCs/>
          <w:color w:val="333333"/>
          <w:spacing w:val="-15"/>
          <w:kern w:val="36"/>
          <w:sz w:val="45"/>
          <w:szCs w:val="45"/>
          <w:lang w:eastAsia="it-IT"/>
        </w:rPr>
        <w:t xml:space="preserve">formazione e </w:t>
      </w:r>
      <w:bookmarkStart w:id="0" w:name="_GoBack"/>
      <w:bookmarkEnd w:id="0"/>
      <w:r w:rsidRPr="000764C9">
        <w:rPr>
          <w:rFonts w:ascii="Lucida Sans Unicode" w:eastAsia="Times New Roman" w:hAnsi="Lucida Sans Unicode" w:cs="Lucida Sans Unicode"/>
          <w:b/>
          <w:bCs/>
          <w:color w:val="333333"/>
          <w:spacing w:val="-15"/>
          <w:kern w:val="36"/>
          <w:sz w:val="45"/>
          <w:szCs w:val="45"/>
          <w:lang w:eastAsia="it-IT"/>
        </w:rPr>
        <w:t>determinazione dei compensi in appalti pubblici</w:t>
      </w:r>
    </w:p>
    <w:p w:rsidR="000764C9" w:rsidRPr="000764C9" w:rsidRDefault="000764C9" w:rsidP="000764C9">
      <w:pPr>
        <w:shd w:val="clear" w:color="auto" w:fill="FFFFFF"/>
        <w:spacing w:line="285" w:lineRule="atLeast"/>
        <w:textAlignment w:val="baseline"/>
        <w:rPr>
          <w:rFonts w:ascii="Georgia" w:eastAsia="Times New Roman" w:hAnsi="Georgia" w:cs="Times New Roman"/>
          <w:i/>
          <w:iCs/>
          <w:color w:val="999999"/>
          <w:sz w:val="20"/>
          <w:szCs w:val="20"/>
          <w:lang w:eastAsia="it-IT"/>
        </w:rPr>
      </w:pPr>
      <w:r w:rsidRPr="000764C9">
        <w:rPr>
          <w:rFonts w:ascii="inherit" w:eastAsia="Times New Roman" w:hAnsi="inherit" w:cs="Times New Roman"/>
          <w:i/>
          <w:iCs/>
          <w:color w:val="999999"/>
          <w:sz w:val="20"/>
          <w:szCs w:val="20"/>
          <w:bdr w:val="none" w:sz="0" w:space="0" w:color="auto" w:frame="1"/>
          <w:lang w:eastAsia="it-IT"/>
        </w:rPr>
        <w:t>Pubblicato il 19 marzo 2014.</w:t>
      </w:r>
      <w:r w:rsidRPr="000764C9">
        <w:rPr>
          <w:rFonts w:ascii="inherit" w:eastAsia="Times New Roman" w:hAnsi="inherit" w:cs="Times New Roman"/>
          <w:i/>
          <w:iCs/>
          <w:color w:val="999999"/>
          <w:sz w:val="20"/>
          <w:szCs w:val="20"/>
          <w:bdr w:val="none" w:sz="0" w:space="0" w:color="auto" w:frame="1"/>
          <w:lang w:eastAsia="it-IT"/>
        </w:rPr>
        <w:br/>
      </w:r>
      <w:proofErr w:type="spellStart"/>
      <w:r w:rsidRPr="000764C9">
        <w:rPr>
          <w:rFonts w:ascii="inherit" w:eastAsia="Times New Roman" w:hAnsi="inherit" w:cs="Times New Roman"/>
          <w:i/>
          <w:iCs/>
          <w:color w:val="999999"/>
          <w:sz w:val="20"/>
          <w:szCs w:val="20"/>
          <w:bdr w:val="none" w:sz="0" w:space="0" w:color="auto" w:frame="1"/>
          <w:lang w:eastAsia="it-IT"/>
        </w:rPr>
        <w:t>Tags</w:t>
      </w:r>
      <w:proofErr w:type="spellEnd"/>
      <w:r w:rsidRPr="000764C9">
        <w:rPr>
          <w:rFonts w:ascii="inherit" w:eastAsia="Times New Roman" w:hAnsi="inherit" w:cs="Times New Roman"/>
          <w:i/>
          <w:iCs/>
          <w:color w:val="999999"/>
          <w:sz w:val="20"/>
          <w:szCs w:val="20"/>
          <w:bdr w:val="none" w:sz="0" w:space="0" w:color="auto" w:frame="1"/>
          <w:lang w:eastAsia="it-IT"/>
        </w:rPr>
        <w:t>: </w:t>
      </w:r>
      <w:hyperlink r:id="rId5" w:history="1">
        <w:r w:rsidRPr="000764C9">
          <w:rPr>
            <w:rFonts w:ascii="Helvetica" w:eastAsia="Times New Roman" w:hAnsi="Helvetica" w:cs="Helvetica"/>
            <w:b/>
            <w:bCs/>
            <w:color w:val="999999"/>
            <w:sz w:val="20"/>
            <w:szCs w:val="20"/>
            <w:bdr w:val="none" w:sz="0" w:space="0" w:color="auto" w:frame="1"/>
            <w:lang w:eastAsia="it-IT"/>
          </w:rPr>
          <w:t>Ordine degli Ingegneri</w:t>
        </w:r>
      </w:hyperlink>
      <w:r w:rsidRPr="000764C9">
        <w:rPr>
          <w:rFonts w:ascii="inherit" w:eastAsia="Times New Roman" w:hAnsi="inherit" w:cs="Times New Roman"/>
          <w:i/>
          <w:iCs/>
          <w:color w:val="999999"/>
          <w:sz w:val="20"/>
          <w:szCs w:val="20"/>
          <w:bdr w:val="none" w:sz="0" w:space="0" w:color="auto" w:frame="1"/>
          <w:lang w:eastAsia="it-IT"/>
        </w:rPr>
        <w:t>, </w:t>
      </w:r>
      <w:hyperlink r:id="rId6" w:history="1">
        <w:r w:rsidRPr="000764C9">
          <w:rPr>
            <w:rFonts w:ascii="Helvetica" w:eastAsia="Times New Roman" w:hAnsi="Helvetica" w:cs="Helvetica"/>
            <w:b/>
            <w:bCs/>
            <w:color w:val="999999"/>
            <w:sz w:val="20"/>
            <w:szCs w:val="20"/>
            <w:bdr w:val="none" w:sz="0" w:space="0" w:color="auto" w:frame="1"/>
            <w:lang w:eastAsia="it-IT"/>
          </w:rPr>
          <w:t>Salerno</w:t>
        </w:r>
      </w:hyperlink>
    </w:p>
    <w:p w:rsidR="000764C9" w:rsidRPr="000764C9" w:rsidRDefault="000764C9" w:rsidP="000764C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</w:pPr>
      <w:r>
        <w:rPr>
          <w:rFonts w:ascii="inherit" w:eastAsia="Times New Roman" w:hAnsi="inherit" w:cs="Times New Roman"/>
          <w:i/>
          <w:iCs/>
          <w:noProof/>
          <w:color w:val="003366"/>
          <w:sz w:val="21"/>
          <w:szCs w:val="21"/>
          <w:bdr w:val="none" w:sz="0" w:space="0" w:color="auto" w:frame="1"/>
          <w:lang w:eastAsia="it-IT"/>
        </w:rPr>
        <w:drawing>
          <wp:inline distT="0" distB="0" distL="0" distR="0">
            <wp:extent cx="2860040" cy="2172335"/>
            <wp:effectExtent l="0" t="0" r="0" b="0"/>
            <wp:docPr id="1" name="Immagine 1" descr="Brigante_Ordine_Ingengier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gante_Ordine_Ingengier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4C9">
        <w:rPr>
          <w:rFonts w:ascii="Calibri" w:eastAsia="Times New Roman" w:hAnsi="Calibri" w:cs="Times New Roman"/>
          <w:i/>
          <w:iCs/>
          <w:color w:val="333333"/>
          <w:sz w:val="21"/>
          <w:szCs w:val="21"/>
          <w:lang w:eastAsia="it-IT"/>
        </w:rPr>
        <w:t>Secondo</w:t>
      </w:r>
      <w:r w:rsidRPr="000764C9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  <w:lang w:eastAsia="it-IT"/>
        </w:rPr>
        <w:t> di un trittico di incontri organizzati dall’Ordine degli Ingegneri della provincia di Salerno, il convegno “La formazione professionale degli ingegneri. Crediti formativi”, in programma </w:t>
      </w:r>
      <w:r w:rsidRPr="000764C9">
        <w:rPr>
          <w:rFonts w:ascii="inherit" w:eastAsia="Times New Roman" w:hAnsi="inherit" w:cs="Times New Roman"/>
          <w:color w:val="333333"/>
          <w:sz w:val="21"/>
          <w:szCs w:val="21"/>
          <w:u w:val="single"/>
          <w:bdr w:val="none" w:sz="0" w:space="0" w:color="auto" w:frame="1"/>
          <w:lang w:eastAsia="it-IT"/>
        </w:rPr>
        <w:t xml:space="preserve">venerdì 21 marzo alle 15.30 al </w:t>
      </w:r>
      <w:proofErr w:type="spellStart"/>
      <w:r w:rsidRPr="000764C9">
        <w:rPr>
          <w:rFonts w:ascii="inherit" w:eastAsia="Times New Roman" w:hAnsi="inherit" w:cs="Times New Roman"/>
          <w:color w:val="333333"/>
          <w:sz w:val="21"/>
          <w:szCs w:val="21"/>
          <w:u w:val="single"/>
          <w:bdr w:val="none" w:sz="0" w:space="0" w:color="auto" w:frame="1"/>
          <w:lang w:eastAsia="it-IT"/>
        </w:rPr>
        <w:t>Grand</w:t>
      </w:r>
      <w:proofErr w:type="spellEnd"/>
      <w:r w:rsidRPr="000764C9">
        <w:rPr>
          <w:rFonts w:ascii="inherit" w:eastAsia="Times New Roman" w:hAnsi="inherit" w:cs="Times New Roman"/>
          <w:color w:val="333333"/>
          <w:sz w:val="21"/>
          <w:szCs w:val="21"/>
          <w:u w:val="single"/>
          <w:bdr w:val="none" w:sz="0" w:space="0" w:color="auto" w:frame="1"/>
          <w:lang w:eastAsia="it-IT"/>
        </w:rPr>
        <w:t xml:space="preserve"> Hotel Salerno</w:t>
      </w:r>
      <w:r w:rsidRPr="000764C9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  <w:lang w:eastAsia="it-IT"/>
        </w:rPr>
        <w:t>, pone l’accento sull’aggiornamento, attività-chiave in un’epoca caratterizzata da velocissimi processi di trasformazione della professione. “Insieme ai compensi e ai consigli di disciplina – illustra il presidente dell’Ordine, </w:t>
      </w:r>
      <w:r w:rsidRPr="000764C9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it-IT"/>
        </w:rPr>
        <w:t>Michele Brigante</w:t>
      </w:r>
      <w:r w:rsidRPr="000764C9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  <w:lang w:eastAsia="it-IT"/>
        </w:rPr>
        <w:t> – la formazione rappresenta uno dei cardini sui quali si costruisce la professione dell’oggi e del domani. Per l’Ordine di Salerno rientra in una strategia ad ampio raggio che il Consiglio ha messo in campo in collaborazione con la Fondazione.</w:t>
      </w:r>
    </w:p>
    <w:p w:rsidR="000764C9" w:rsidRPr="000764C9" w:rsidRDefault="000764C9" w:rsidP="000764C9">
      <w:pPr>
        <w:shd w:val="clear" w:color="auto" w:fill="FFFFFF"/>
        <w:spacing w:after="225" w:line="240" w:lineRule="auto"/>
        <w:textAlignment w:val="baseline"/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</w:pPr>
      <w:r w:rsidRPr="000764C9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>Una strategia fondata sulla costruzione del valore-qualità, requisito indispensabile per l’ingegnere moderno, chiamato a muoversi in una realtà sempre più complessa e in perenne evoluzione”. Il professore Brigante aprirà i lavori del convegno di venerdì; al suo intervento faranno seguito due relazioni. La prima, sul tema “Politiche del Consiglio nazionale – Formazione e qualificazione professionale”, sarà svolta dal presidente del Consiglio  Nazionale degli ingegneri, </w:t>
      </w:r>
      <w:r w:rsidRPr="000764C9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it-IT"/>
        </w:rPr>
        <w:t>Armando Zambrano</w:t>
      </w:r>
      <w:r w:rsidRPr="000764C9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>.</w:t>
      </w:r>
    </w:p>
    <w:p w:rsidR="000764C9" w:rsidRPr="000764C9" w:rsidRDefault="000764C9" w:rsidP="000764C9">
      <w:pPr>
        <w:shd w:val="clear" w:color="auto" w:fill="FFFFFF"/>
        <w:spacing w:after="225" w:line="240" w:lineRule="auto"/>
        <w:textAlignment w:val="baseline"/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</w:pPr>
      <w:r w:rsidRPr="000764C9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>La seconda, “La formazione professionale degli ingegneri – crediti formativi”, è affidata a </w:t>
      </w:r>
      <w:r w:rsidRPr="000764C9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it-IT"/>
        </w:rPr>
        <w:t xml:space="preserve">Fabio </w:t>
      </w:r>
      <w:proofErr w:type="spellStart"/>
      <w:r w:rsidRPr="000764C9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it-IT"/>
        </w:rPr>
        <w:t>Bonfà</w:t>
      </w:r>
      <w:proofErr w:type="spellEnd"/>
      <w:r w:rsidRPr="000764C9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 xml:space="preserve">, vicepresidente vicario e responsabile Formazione del Consiglio Nazionale. Alle 18.30 si aprirà il </w:t>
      </w:r>
      <w:proofErr w:type="spellStart"/>
      <w:r w:rsidRPr="000764C9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>question</w:t>
      </w:r>
      <w:proofErr w:type="spellEnd"/>
      <w:r w:rsidRPr="000764C9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 xml:space="preserve"> time, coordinato dal vicepresidente dell’Ordine degli ingegneri della provincia di Salerno, </w:t>
      </w:r>
      <w:r w:rsidRPr="000764C9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it-IT"/>
        </w:rPr>
        <w:t xml:space="preserve">Antonio </w:t>
      </w:r>
      <w:proofErr w:type="spellStart"/>
      <w:r w:rsidRPr="000764C9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it-IT"/>
        </w:rPr>
        <w:t>Masturzo</w:t>
      </w:r>
      <w:proofErr w:type="spellEnd"/>
      <w:r w:rsidRPr="000764C9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>. Al convegno prenderanno parte anche i consiglieri nazionali </w:t>
      </w:r>
      <w:r w:rsidRPr="000764C9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it-IT"/>
        </w:rPr>
        <w:t>Massimo Mariani</w:t>
      </w:r>
      <w:r w:rsidRPr="000764C9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> e </w:t>
      </w:r>
      <w:r w:rsidRPr="000764C9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it-IT"/>
        </w:rPr>
        <w:t>Angelo Valsecchi</w:t>
      </w:r>
      <w:r w:rsidRPr="000764C9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>.</w:t>
      </w:r>
    </w:p>
    <w:p w:rsidR="000764C9" w:rsidRPr="000764C9" w:rsidRDefault="000764C9" w:rsidP="000764C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</w:pPr>
      <w:r w:rsidRPr="000764C9">
        <w:rPr>
          <w:rFonts w:ascii="Calibri" w:eastAsia="Times New Roman" w:hAnsi="Calibri" w:cs="Times New Roman"/>
          <w:i/>
          <w:iCs/>
          <w:color w:val="333333"/>
          <w:sz w:val="21"/>
          <w:szCs w:val="21"/>
          <w:lang w:eastAsia="it-IT"/>
        </w:rPr>
        <w:t>Il convegno</w:t>
      </w:r>
      <w:r w:rsidRPr="000764C9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> sulla formazione precederà di meno di 24 ore la seconda sessione del meeting, partito sabato scorso 15 marzo, sulla nuova disciplina normativa dei compensi per le attività ingegneristiche e architettoniche nelle opere pubbliche. </w:t>
      </w:r>
      <w:r w:rsidRPr="000764C9">
        <w:rPr>
          <w:rFonts w:ascii="inherit" w:eastAsia="Times New Roman" w:hAnsi="inherit" w:cs="Times New Roman"/>
          <w:color w:val="333333"/>
          <w:sz w:val="21"/>
          <w:szCs w:val="21"/>
          <w:u w:val="single"/>
          <w:bdr w:val="none" w:sz="0" w:space="0" w:color="auto" w:frame="1"/>
          <w:lang w:eastAsia="it-IT"/>
        </w:rPr>
        <w:t xml:space="preserve">Sabato 22, alle 9, al </w:t>
      </w:r>
      <w:proofErr w:type="spellStart"/>
      <w:r w:rsidRPr="000764C9">
        <w:rPr>
          <w:rFonts w:ascii="inherit" w:eastAsia="Times New Roman" w:hAnsi="inherit" w:cs="Times New Roman"/>
          <w:color w:val="333333"/>
          <w:sz w:val="21"/>
          <w:szCs w:val="21"/>
          <w:u w:val="single"/>
          <w:bdr w:val="none" w:sz="0" w:space="0" w:color="auto" w:frame="1"/>
          <w:lang w:eastAsia="it-IT"/>
        </w:rPr>
        <w:t>Grand</w:t>
      </w:r>
      <w:proofErr w:type="spellEnd"/>
      <w:r w:rsidRPr="000764C9">
        <w:rPr>
          <w:rFonts w:ascii="inherit" w:eastAsia="Times New Roman" w:hAnsi="inherit" w:cs="Times New Roman"/>
          <w:color w:val="333333"/>
          <w:sz w:val="21"/>
          <w:szCs w:val="21"/>
          <w:u w:val="single"/>
          <w:bdr w:val="none" w:sz="0" w:space="0" w:color="auto" w:frame="1"/>
          <w:lang w:eastAsia="it-IT"/>
        </w:rPr>
        <w:t xml:space="preserve"> Hotel Salerno</w:t>
      </w:r>
      <w:r w:rsidRPr="000764C9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>, riflettori puntati sulle attività che l’Ordine di Salerno ha organizzato sulla materia. Interverranno il vicepresidente dell’Ordine </w:t>
      </w:r>
      <w:r w:rsidRPr="000764C9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it-IT"/>
        </w:rPr>
        <w:t xml:space="preserve">Antonio </w:t>
      </w:r>
      <w:proofErr w:type="spellStart"/>
      <w:r w:rsidRPr="000764C9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it-IT"/>
        </w:rPr>
        <w:t>Masturzo</w:t>
      </w:r>
      <w:proofErr w:type="spellEnd"/>
      <w:r w:rsidRPr="000764C9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 xml:space="preserve"> e i presidenti delle Commissioni Lavori Pubblici e </w:t>
      </w:r>
      <w:proofErr w:type="spellStart"/>
      <w:r w:rsidRPr="000764C9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>Montoraggio</w:t>
      </w:r>
      <w:proofErr w:type="spellEnd"/>
      <w:r w:rsidRPr="000764C9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 xml:space="preserve"> Bandi, </w:t>
      </w:r>
      <w:r w:rsidRPr="000764C9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it-IT"/>
        </w:rPr>
        <w:t>Gerardo Trillo</w:t>
      </w:r>
      <w:r w:rsidRPr="000764C9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> e </w:t>
      </w:r>
      <w:r w:rsidRPr="000764C9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it-IT"/>
        </w:rPr>
        <w:t>Vincenzo Frajese</w:t>
      </w:r>
      <w:r w:rsidRPr="000764C9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>. A seguire, le relazioni del presidente della Commissione Costruzioni dell’Ordine, </w:t>
      </w:r>
      <w:r w:rsidRPr="000764C9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it-IT"/>
        </w:rPr>
        <w:t>Renato Nappi</w:t>
      </w:r>
      <w:r w:rsidRPr="000764C9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> (“Monitoraggio dei bandi – segnalazioni e provvedimenti”) e del consigliere </w:t>
      </w:r>
      <w:r w:rsidRPr="000764C9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it-IT"/>
        </w:rPr>
        <w:t xml:space="preserve">Giuseppe </w:t>
      </w:r>
      <w:proofErr w:type="spellStart"/>
      <w:r w:rsidRPr="000764C9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it-IT"/>
        </w:rPr>
        <w:t>Bonadies</w:t>
      </w:r>
      <w:proofErr w:type="spellEnd"/>
      <w:r w:rsidRPr="000764C9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> e del consulente dell’Ordine </w:t>
      </w:r>
      <w:r w:rsidRPr="000764C9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it-IT"/>
        </w:rPr>
        <w:t xml:space="preserve">Osvaldo De </w:t>
      </w:r>
      <w:proofErr w:type="spellStart"/>
      <w:r w:rsidRPr="000764C9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it-IT"/>
        </w:rPr>
        <w:t>Feo</w:t>
      </w:r>
      <w:proofErr w:type="spellEnd"/>
      <w:r w:rsidRPr="000764C9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> (“Determinazione dei corrispettivi con software di calcolo – esempi”). L’incontro di sabato si chiuderà con un dibattito, coordinato dal vicesegretario dell’Ordine,</w:t>
      </w:r>
      <w:r w:rsidRPr="000764C9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it-IT"/>
        </w:rPr>
        <w:t> Massimo Trotta</w:t>
      </w:r>
      <w:r w:rsidRPr="000764C9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>, e con la proposizione di quesiti da parte dei professionisti interessati a chiarimenti sulla nuova normativa.</w:t>
      </w:r>
    </w:p>
    <w:sectPr w:rsidR="000764C9" w:rsidRPr="00076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C9"/>
    <w:rsid w:val="000764C9"/>
    <w:rsid w:val="00A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76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64C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left">
    <w:name w:val="left"/>
    <w:basedOn w:val="Carpredefinitoparagrafo"/>
    <w:rsid w:val="000764C9"/>
  </w:style>
  <w:style w:type="character" w:customStyle="1" w:styleId="apple-converted-space">
    <w:name w:val="apple-converted-space"/>
    <w:basedOn w:val="Carpredefinitoparagrafo"/>
    <w:rsid w:val="000764C9"/>
  </w:style>
  <w:style w:type="character" w:styleId="Collegamentoipertestuale">
    <w:name w:val="Hyperlink"/>
    <w:basedOn w:val="Carpredefinitoparagrafo"/>
    <w:uiPriority w:val="99"/>
    <w:semiHidden/>
    <w:unhideWhenUsed/>
    <w:rsid w:val="000764C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7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76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64C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left">
    <w:name w:val="left"/>
    <w:basedOn w:val="Carpredefinitoparagrafo"/>
    <w:rsid w:val="000764C9"/>
  </w:style>
  <w:style w:type="character" w:customStyle="1" w:styleId="apple-converted-space">
    <w:name w:val="apple-converted-space"/>
    <w:basedOn w:val="Carpredefinitoparagrafo"/>
    <w:rsid w:val="000764C9"/>
  </w:style>
  <w:style w:type="character" w:styleId="Collegamentoipertestuale">
    <w:name w:val="Hyperlink"/>
    <w:basedOn w:val="Carpredefinitoparagrafo"/>
    <w:uiPriority w:val="99"/>
    <w:semiHidden/>
    <w:unhideWhenUsed/>
    <w:rsid w:val="000764C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7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7490">
          <w:marLeft w:val="0"/>
          <w:marRight w:val="0"/>
          <w:marTop w:val="0"/>
          <w:marBottom w:val="225"/>
          <w:divBdr>
            <w:top w:val="single" w:sz="6" w:space="11" w:color="EFEFEF"/>
            <w:left w:val="none" w:sz="0" w:space="0" w:color="auto"/>
            <w:bottom w:val="single" w:sz="6" w:space="11" w:color="EFEFE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alernonotizie.it/wp-content/uploads/2014/03/Brigante_Ordine_Ingengieri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lernonotizie.it/tag/salerno/" TargetMode="External"/><Relationship Id="rId5" Type="http://schemas.openxmlformats.org/officeDocument/2006/relationships/hyperlink" Target="http://www.salernonotizie.it/tag/ordine-degli-ingegner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2014-03-20T10:28:00Z</dcterms:created>
  <dcterms:modified xsi:type="dcterms:W3CDTF">2014-03-20T10:29:00Z</dcterms:modified>
</cp:coreProperties>
</file>